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69" w:rsidRDefault="001F5769" w:rsidP="003162B5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4206240" cy="22402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B5" w:rsidRPr="003162B5" w:rsidRDefault="003162B5" w:rsidP="003162B5">
      <w:pPr>
        <w:jc w:val="center"/>
        <w:rPr>
          <w:b/>
          <w:color w:val="FF0000"/>
        </w:rPr>
      </w:pPr>
      <w:r w:rsidRPr="003162B5">
        <w:rPr>
          <w:b/>
          <w:color w:val="FF0000"/>
        </w:rPr>
        <w:t>Święto Konstytucji 3 Maja. Co to za święto?</w:t>
      </w:r>
    </w:p>
    <w:p w:rsidR="0003271E" w:rsidRDefault="003162B5" w:rsidP="003162B5">
      <w:r>
        <w:t>Święto Konstytucji 3 Maja obchodzone jest w ramach upamiętnienia uchwalenia Konstytucji w 1791 roku. Była to pierwsza w Europie i druga na świecie ustawa regulująca ustrój prawny państwa.</w:t>
      </w:r>
    </w:p>
    <w:p w:rsidR="003162B5" w:rsidRPr="003162B5" w:rsidRDefault="003162B5" w:rsidP="003162B5">
      <w:pPr>
        <w:rPr>
          <w:b/>
          <w:u w:val="single"/>
        </w:rPr>
      </w:pPr>
      <w:r w:rsidRPr="003162B5">
        <w:rPr>
          <w:b/>
          <w:u w:val="single"/>
        </w:rPr>
        <w:t>Święto Konstytucji 3 Maja - od kiedy obchodzimy to święto?</w:t>
      </w:r>
    </w:p>
    <w:p w:rsidR="003162B5" w:rsidRDefault="003162B5" w:rsidP="003162B5">
      <w:r>
        <w:t>Święto Konstytucji 3 Maja ustanowione zostało w 1919 roku, gdy Polska odzyskała niepodległość. Sejm Ustawodawczy podjął uchwałę, według której święto 3 Maja zostało uznane świętem narodowym. Po II wojnie światowej zwyczaj obchodów powrócił i trwał aż do 1946 roku, kiedy doszło do masowych demonstracji studenckich.</w:t>
      </w:r>
      <w:r>
        <w:t xml:space="preserve"> </w:t>
      </w:r>
      <w:r>
        <w:t xml:space="preserve">Od tego czasu władze komunistyczne zabroniły publicznego świętowania i organizowania obchodów 3 Maja. Wszelkie próby manifestowania były w tych dniach tłumione przez milicję. Władze PRL postanowiły dodatkowo znieść to święto poprzez ustawę z dnia 18 stycznia 1951 roku o dniach wolnych od pracy. Święto Narodowe Trzeciego Maja przywrócone zostało dopiero w 1990 roku. Pierwsze po przerwie uroczyste obchody odbyły się na Placu Zamkowym w obecności ówczesnego prezydenta Wojciecha Jaruzelskiego. Od 2007 roku święto 3 maja obchodzone jest także na Litwie. </w:t>
      </w:r>
    </w:p>
    <w:p w:rsidR="003162B5" w:rsidRPr="003162B5" w:rsidRDefault="003162B5" w:rsidP="003162B5">
      <w:pPr>
        <w:rPr>
          <w:b/>
          <w:u w:val="single"/>
        </w:rPr>
      </w:pPr>
      <w:r w:rsidRPr="003162B5">
        <w:rPr>
          <w:b/>
          <w:u w:val="single"/>
        </w:rPr>
        <w:t>Konstytucja 3 maja - znaczenie konstytucji dla Polski</w:t>
      </w:r>
    </w:p>
    <w:p w:rsidR="003162B5" w:rsidRDefault="003162B5" w:rsidP="003162B5">
      <w:r>
        <w:t>Konstytucja 3 maja została uchwalona w 1791 roku w celu uregulowania ustroju prawnego Rzeczpospolitej Obojga Narodów. Przywódcy stronnictwa patriotycznego z królem Stanisławem Augustem Poniatowskim wykorzystali zbliżające się święta wielkanocne do zwołania Sejmu, który przegłosował ustawę przy obecności zaledwie 1/3 posłów. Była to druga na świecie i pierwsza w Europie spisana konstytucja. Ustawa zmieniła ustrój państwa na monarchię dziedziczną, doprowadziła do politycznego zrównania mieszczan i szlachty oraz wprowadziła ochronę państwa nad chłopami, dzięki czemu miały zostać złagodzone nadużycia w pobieraniu pańszczyzny. Konstytucja wprowadziła także podział władzy na ustawodawczą, wykonawczą i sądowniczą.</w:t>
      </w:r>
      <w:r>
        <w:t xml:space="preserve"> </w:t>
      </w:r>
      <w:r>
        <w:t xml:space="preserve">Z uchwaleniem Konstytucji 3 maja wiązały się nadzieje na umocnienie Polski na arenie międzynarodowej, ustawa dawała też szansę na przeprowadzenie koniecznych reform ustrojowych. Konstytucja miała także gwarantować niezależność polityczną od zagrażających Polsce sąsiadów: Rosji, Prus i Austrii. </w:t>
      </w:r>
    </w:p>
    <w:p w:rsidR="001F5769" w:rsidRPr="001F5769" w:rsidRDefault="001F5769" w:rsidP="001F5769">
      <w:pPr>
        <w:jc w:val="center"/>
        <w:rPr>
          <w:b/>
          <w:color w:val="FF0000"/>
        </w:rPr>
      </w:pPr>
      <w:r w:rsidRPr="001F5769">
        <w:rPr>
          <w:b/>
          <w:color w:val="FF0000"/>
        </w:rPr>
        <w:t>CHŁOPCY  CIEKAWOSTKA</w:t>
      </w:r>
    </w:p>
    <w:p w:rsidR="001F5769" w:rsidRDefault="003162B5" w:rsidP="001F5769">
      <w:r w:rsidRPr="003162B5">
        <w:t xml:space="preserve">Święto Flagi </w:t>
      </w:r>
      <w:r w:rsidR="001F5769" w:rsidRPr="001F5769">
        <w:t>znajduje się pomiędzy dwoma świętami (Święto Pracy 1 maja i Święto Konstytucji 3 maja),</w:t>
      </w:r>
      <w:r w:rsidRPr="003162B5">
        <w:t>obchodzone jest w Polsce 2 maja. W tym roku jest to sobota. Nie jest to dzień ustawowo wolny od pracy</w:t>
      </w:r>
      <w:r w:rsidR="001F5769">
        <w:t xml:space="preserve">. </w:t>
      </w:r>
      <w:r w:rsidR="001F5769" w:rsidRPr="001F5769">
        <w:t xml:space="preserve">Święto Flagi postanowiono ustalić właśnie 2 maja z kilku ważnych powodów. </w:t>
      </w:r>
    </w:p>
    <w:p w:rsidR="001F5769" w:rsidRDefault="001F5769" w:rsidP="001F5769">
      <w:r w:rsidRPr="001F5769">
        <w:lastRenderedPageBreak/>
        <w:t xml:space="preserve">Za czasów PRL-u to właśnie w tym dniu ściągano flagi po Święcie Pracy 1 maja w całym kraju, aby nie wisiały podczas Święta Konstytucji. </w:t>
      </w:r>
      <w:r>
        <w:t>Święto zostało ustanowione w Polsce 20 lutego 2004 r. a obchodzone 2 maja tego samego roku. Początkowo pojawiały się różne propozycje zmiany nazwy jak np. Dzień Orła Białego, który nawiązywałby do godła Polski, jednak pozostano przy pierwszej propozycji.</w:t>
      </w:r>
      <w:r>
        <w:t xml:space="preserve"> </w:t>
      </w:r>
      <w:r>
        <w:t>W drugim dniu maja w Polsce organizowanych jest wiele uroczystości związanych z tematyką flagi.</w:t>
      </w:r>
    </w:p>
    <w:p w:rsidR="001F5769" w:rsidRDefault="001F5769" w:rsidP="001F5769">
      <w:r>
        <w:t xml:space="preserve">Zadanie dla was proszę przygotować chorągiewkę flagi wzór podajemy po niżej. Efekty waszej pracy wysyłacie do swoich wychowawców. </w:t>
      </w:r>
    </w:p>
    <w:p w:rsidR="001F5769" w:rsidRDefault="001F5769" w:rsidP="001F5769">
      <w:pPr>
        <w:jc w:val="center"/>
      </w:pPr>
      <w:r>
        <w:rPr>
          <w:noProof/>
        </w:rPr>
        <w:drawing>
          <wp:inline distT="0" distB="0" distL="0" distR="0">
            <wp:extent cx="4715510" cy="31318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811" cy="316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769" w:rsidRDefault="001F5769" w:rsidP="001F5769">
      <w:r>
        <w:t xml:space="preserve">Pozdrawiamy </w:t>
      </w:r>
    </w:p>
    <w:p w:rsidR="001F5769" w:rsidRDefault="001F5769" w:rsidP="001F5769">
      <w:r>
        <w:t>p. Krzyś p. Agnieszka</w:t>
      </w:r>
    </w:p>
    <w:sectPr w:rsidR="001F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5"/>
    <w:rsid w:val="0003271E"/>
    <w:rsid w:val="001F5769"/>
    <w:rsid w:val="003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748C"/>
  <w15:chartTrackingRefBased/>
  <w15:docId w15:val="{804C6E49-1B5E-4C42-A9E1-8A035AC4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2020-04-27T11:32:00Z</dcterms:created>
  <dcterms:modified xsi:type="dcterms:W3CDTF">2020-04-27T11:51:00Z</dcterms:modified>
</cp:coreProperties>
</file>