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A" w:rsidRDefault="000D1FDA" w:rsidP="000D1FD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58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1FDA" w:rsidRDefault="000D1FDA" w:rsidP="000D1FDA">
      <w:pPr>
        <w:contextualSpacing/>
        <w:rPr>
          <w:rFonts w:ascii="Times New Roman" w:hAnsi="Times New Roman"/>
          <w:b/>
          <w:sz w:val="24"/>
          <w:szCs w:val="24"/>
        </w:rPr>
      </w:pPr>
      <w:r w:rsidRPr="00003532">
        <w:rPr>
          <w:rFonts w:ascii="Times New Roman" w:hAnsi="Times New Roman"/>
          <w:b/>
          <w:sz w:val="24"/>
          <w:szCs w:val="24"/>
        </w:rPr>
        <w:t>Ćwiczenia utrwalaj</w:t>
      </w:r>
      <w:r>
        <w:rPr>
          <w:rFonts w:ascii="Times New Roman" w:hAnsi="Times New Roman"/>
          <w:b/>
          <w:sz w:val="24"/>
          <w:szCs w:val="24"/>
        </w:rPr>
        <w:t>ące artykulację  głoski  {</w:t>
      </w:r>
      <w:proofErr w:type="spellStart"/>
      <w:r>
        <w:rPr>
          <w:rFonts w:ascii="Times New Roman" w:hAnsi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/>
          <w:b/>
          <w:sz w:val="24"/>
          <w:szCs w:val="24"/>
        </w:rPr>
        <w:t>} c.d.</w:t>
      </w:r>
    </w:p>
    <w:p w:rsidR="000D1FDA" w:rsidRPr="00003532" w:rsidRDefault="000D1FDA" w:rsidP="000D1FDA">
      <w:pPr>
        <w:contextualSpacing/>
        <w:rPr>
          <w:rFonts w:ascii="Times New Roman" w:hAnsi="Times New Roman"/>
          <w:b/>
          <w:sz w:val="24"/>
          <w:szCs w:val="24"/>
        </w:rPr>
      </w:pPr>
    </w:p>
    <w:p w:rsidR="000D1FDA" w:rsidRDefault="000D1FDA" w:rsidP="000D1FD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003532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1</w:t>
      </w:r>
      <w:r w:rsidRPr="00003532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 w:rsidR="00FF296A">
        <w:rPr>
          <w:rFonts w:ascii="Times New Roman" w:hAnsi="Times New Roman"/>
          <w:b/>
          <w:i/>
          <w:noProof/>
          <w:sz w:val="24"/>
          <w:szCs w:val="24"/>
          <w:lang w:eastAsia="pl-PL"/>
        </w:rPr>
        <w:t>Wykonaj na kartce lub w zeszycie (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zapisz wszystkie wyrazy z głoską </w:t>
      </w:r>
      <w:r>
        <w:rPr>
          <w:rFonts w:ascii="Times New Roman" w:hAnsi="Times New Roman"/>
          <w:b/>
          <w:sz w:val="24"/>
          <w:szCs w:val="24"/>
        </w:rPr>
        <w:t>{</w:t>
      </w:r>
      <w:proofErr w:type="spellStart"/>
      <w:r>
        <w:rPr>
          <w:rFonts w:ascii="Times New Roman" w:hAnsi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/>
          <w:b/>
          <w:sz w:val="24"/>
          <w:szCs w:val="24"/>
        </w:rPr>
        <w:t>}). Oznacz kolorem {</w:t>
      </w:r>
      <w:proofErr w:type="spellStart"/>
      <w:r>
        <w:rPr>
          <w:rFonts w:ascii="Times New Roman" w:hAnsi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/>
          <w:b/>
          <w:sz w:val="24"/>
          <w:szCs w:val="24"/>
        </w:rPr>
        <w:t>}.</w:t>
      </w:r>
    </w:p>
    <w:p w:rsidR="000D1FDA" w:rsidRPr="00003532" w:rsidRDefault="000D1FDA" w:rsidP="000D1FD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963806"/>
            <wp:effectExtent l="0" t="0" r="0" b="0"/>
            <wp:docPr id="1" name="Obraz 1" descr="C:\Users\Rafał\Pictures\Moje skanowanie\2020-06 (cze)\skanowanie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6 (cze)\skanowanie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EC" w:rsidRDefault="008A49EC" w:rsidP="00020279"/>
    <w:p w:rsidR="000D1FDA" w:rsidRDefault="000D1FDA" w:rsidP="000D1F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</w:p>
    <w:p w:rsidR="000D1FDA" w:rsidRDefault="000D1FDA" w:rsidP="000D1FDA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2</w:t>
      </w:r>
      <w:r w:rsidRPr="00003532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>Wykonaj polec</w:t>
      </w:r>
      <w:r w:rsidR="00FF296A">
        <w:rPr>
          <w:rFonts w:ascii="Times New Roman" w:hAnsi="Times New Roman"/>
          <w:b/>
          <w:i/>
          <w:noProof/>
          <w:sz w:val="24"/>
          <w:szCs w:val="24"/>
          <w:lang w:eastAsia="pl-PL"/>
        </w:rPr>
        <w:t>enia na kartce lub w zeszycie (</w:t>
      </w:r>
      <w:bookmarkStart w:id="0" w:name="_GoBack"/>
      <w:bookmarkEnd w:id="0"/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zapisz wszystkie wyrazy z głoską </w:t>
      </w:r>
      <w:r>
        <w:rPr>
          <w:rFonts w:ascii="Times New Roman" w:hAnsi="Times New Roman"/>
          <w:b/>
          <w:sz w:val="24"/>
          <w:szCs w:val="24"/>
        </w:rPr>
        <w:t>{</w:t>
      </w:r>
      <w:proofErr w:type="spellStart"/>
      <w:r>
        <w:rPr>
          <w:rFonts w:ascii="Times New Roman" w:hAnsi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/>
          <w:b/>
          <w:sz w:val="24"/>
          <w:szCs w:val="24"/>
        </w:rPr>
        <w:t>}). Oznacz kolorem {</w:t>
      </w:r>
      <w:proofErr w:type="spellStart"/>
      <w:r>
        <w:rPr>
          <w:rFonts w:ascii="Times New Roman" w:hAnsi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/>
          <w:b/>
          <w:sz w:val="24"/>
          <w:szCs w:val="24"/>
        </w:rPr>
        <w:t>}.</w:t>
      </w:r>
    </w:p>
    <w:p w:rsidR="000D1FDA" w:rsidRDefault="000D1FDA" w:rsidP="000D1FDA">
      <w:pPr>
        <w:rPr>
          <w:rFonts w:ascii="Times New Roman" w:hAnsi="Times New Roman"/>
          <w:b/>
          <w:sz w:val="24"/>
          <w:szCs w:val="24"/>
        </w:rPr>
      </w:pPr>
    </w:p>
    <w:p w:rsidR="000D1FDA" w:rsidRPr="000D1FDA" w:rsidRDefault="000D1FDA" w:rsidP="000D1F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040363"/>
            <wp:effectExtent l="0" t="0" r="0" b="0"/>
            <wp:docPr id="2" name="Obraz 2" descr="C:\Users\Rafał\Pictures\Moje skanowanie\2020-06 (cze)\skanowani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6 (cze)\skanowanie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FDA" w:rsidRPr="000D1FDA" w:rsidSect="000D1F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0D1FDA"/>
    <w:rsid w:val="0014648C"/>
    <w:rsid w:val="00425BF3"/>
    <w:rsid w:val="00614128"/>
    <w:rsid w:val="00616427"/>
    <w:rsid w:val="00722126"/>
    <w:rsid w:val="00735957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B97D07"/>
    <w:rsid w:val="00DD0E4F"/>
    <w:rsid w:val="00DD34B5"/>
    <w:rsid w:val="00DF0354"/>
    <w:rsid w:val="00E2725E"/>
    <w:rsid w:val="00E447EE"/>
    <w:rsid w:val="00ED48A9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2020-06-12T20:52:00Z</dcterms:created>
  <dcterms:modified xsi:type="dcterms:W3CDTF">2020-06-12T21:52:00Z</dcterms:modified>
</cp:coreProperties>
</file>